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4F0B1" w14:textId="1F56066C" w:rsidR="007615DA" w:rsidRDefault="007615DA"/>
    <w:p w14:paraId="7A3E5C0B" w14:textId="1C4C9719" w:rsidR="00AA7B36" w:rsidRPr="00CF17CA" w:rsidRDefault="00AA7B36" w:rsidP="00AA7B36">
      <w:pPr>
        <w:jc w:val="right"/>
        <w:rPr>
          <w:rFonts w:ascii="Times New Roman" w:hAnsi="Times New Roman" w:cs="Times New Roman"/>
        </w:rPr>
      </w:pPr>
      <w:r w:rsidRPr="00CF17CA">
        <w:rPr>
          <w:rFonts w:ascii="Times New Roman" w:hAnsi="Times New Roman" w:cs="Times New Roman"/>
        </w:rPr>
        <w:t>Руководителю организации</w:t>
      </w:r>
    </w:p>
    <w:p w14:paraId="508620BF" w14:textId="77777777" w:rsidR="00CF17CA" w:rsidRDefault="007615DA" w:rsidP="00624B59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ООО «РУСБИЗНЕСМАШИНЕРИ», ОГРН 1196658015950, ИНН/КПП 6671093702/667101001, предлагает изучить данное предложение на поставку </w:t>
      </w:r>
      <w:r w:rsidR="00AA7B36">
        <w:rPr>
          <w:rFonts w:ascii="Times New Roman" w:hAnsi="Times New Roman" w:cs="Times New Roman"/>
          <w:sz w:val="20"/>
          <w:szCs w:val="20"/>
          <w:lang w:eastAsia="ru-RU"/>
        </w:rPr>
        <w:t>э</w:t>
      </w:r>
      <w:r>
        <w:rPr>
          <w:rFonts w:ascii="Times New Roman" w:hAnsi="Times New Roman" w:cs="Times New Roman"/>
          <w:sz w:val="20"/>
          <w:szCs w:val="20"/>
          <w:lang w:eastAsia="ru-RU"/>
        </w:rPr>
        <w:t>кскаватора-погрузчика</w:t>
      </w:r>
      <w:r w:rsidR="00AA7B36">
        <w:rPr>
          <w:rFonts w:ascii="Times New Roman" w:hAnsi="Times New Roman" w:cs="Times New Roman"/>
          <w:sz w:val="20"/>
          <w:szCs w:val="20"/>
          <w:lang w:eastAsia="ru-RU"/>
        </w:rPr>
        <w:t xml:space="preserve">, а также телескопического погрузчика, производственной линейки </w:t>
      </w:r>
      <w:r w:rsidR="00AA7B36">
        <w:rPr>
          <w:rFonts w:ascii="Times New Roman" w:hAnsi="Times New Roman" w:cs="Times New Roman"/>
          <w:sz w:val="20"/>
          <w:szCs w:val="20"/>
          <w:lang w:val="en-US" w:eastAsia="ru-RU"/>
        </w:rPr>
        <w:t>MST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A7B36" w:rsidRPr="00AA7B36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0817C9BA" w14:textId="44A313AE" w:rsidR="00624B59" w:rsidRPr="00CF17CA" w:rsidRDefault="00624B59" w:rsidP="00624B59">
      <w:pPr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Компания </w:t>
      </w:r>
      <w:r w:rsidRPr="00CF17C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«РУСБИЗНЕСМАШИНЕРИ»</w:t>
      </w:r>
      <w:r w:rsidRPr="00CF17C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- официальный дилер техники MST в России</w:t>
      </w:r>
    </w:p>
    <w:tbl>
      <w:tblPr>
        <w:tblStyle w:val="a8"/>
        <w:tblpPr w:leftFromText="180" w:rightFromText="180" w:vertAnchor="page" w:horzAnchor="margin" w:tblpY="5131"/>
        <w:tblW w:w="7650" w:type="dxa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843"/>
      </w:tblGrid>
      <w:tr w:rsidR="00CF17CA" w:rsidRPr="00754C4B" w14:paraId="4D68270D" w14:textId="77777777" w:rsidTr="00CF17CA">
        <w:trPr>
          <w:trHeight w:val="274"/>
        </w:trPr>
        <w:tc>
          <w:tcPr>
            <w:tcW w:w="7650" w:type="dxa"/>
            <w:gridSpan w:val="4"/>
            <w:noWrap/>
            <w:hideMark/>
          </w:tcPr>
          <w:p w14:paraId="044B076A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Экскаваторы-погрузчики MST</w:t>
            </w:r>
          </w:p>
        </w:tc>
      </w:tr>
      <w:tr w:rsidR="00CF17CA" w:rsidRPr="00754C4B" w14:paraId="4E9EB9B9" w14:textId="77777777" w:rsidTr="00CF17CA">
        <w:trPr>
          <w:trHeight w:val="270"/>
        </w:trPr>
        <w:tc>
          <w:tcPr>
            <w:tcW w:w="2122" w:type="dxa"/>
            <w:noWrap/>
            <w:hideMark/>
          </w:tcPr>
          <w:p w14:paraId="2FAF0ABF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14:paraId="693BFFE0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 xml:space="preserve">Цена (ЕВРО) </w:t>
            </w:r>
          </w:p>
        </w:tc>
        <w:tc>
          <w:tcPr>
            <w:tcW w:w="1984" w:type="dxa"/>
            <w:noWrap/>
            <w:hideMark/>
          </w:tcPr>
          <w:p w14:paraId="3DD420F2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SRS (ЕВРО)</w:t>
            </w:r>
          </w:p>
        </w:tc>
        <w:tc>
          <w:tcPr>
            <w:tcW w:w="1843" w:type="dxa"/>
            <w:noWrap/>
            <w:hideMark/>
          </w:tcPr>
          <w:p w14:paraId="0E00C553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Кондиционер (ЕВРО)</w:t>
            </w:r>
          </w:p>
        </w:tc>
      </w:tr>
      <w:tr w:rsidR="00CF17CA" w:rsidRPr="00754C4B" w14:paraId="14872FB2" w14:textId="77777777" w:rsidTr="00CF17CA">
        <w:trPr>
          <w:trHeight w:val="232"/>
        </w:trPr>
        <w:tc>
          <w:tcPr>
            <w:tcW w:w="2122" w:type="dxa"/>
            <w:noWrap/>
            <w:hideMark/>
          </w:tcPr>
          <w:p w14:paraId="3A47CD5E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M542</w:t>
            </w:r>
          </w:p>
        </w:tc>
        <w:tc>
          <w:tcPr>
            <w:tcW w:w="1701" w:type="dxa"/>
            <w:noWrap/>
            <w:hideMark/>
          </w:tcPr>
          <w:p w14:paraId="6F9E5CD9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68.500</w:t>
            </w:r>
          </w:p>
        </w:tc>
        <w:tc>
          <w:tcPr>
            <w:tcW w:w="1984" w:type="dxa"/>
            <w:noWrap/>
            <w:hideMark/>
          </w:tcPr>
          <w:p w14:paraId="295CD889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69EBC23B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B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7CA" w:rsidRPr="00754C4B" w14:paraId="016BD84B" w14:textId="77777777" w:rsidTr="00CF17CA">
        <w:trPr>
          <w:trHeight w:val="321"/>
        </w:trPr>
        <w:tc>
          <w:tcPr>
            <w:tcW w:w="2122" w:type="dxa"/>
            <w:noWrap/>
            <w:hideMark/>
          </w:tcPr>
          <w:p w14:paraId="213D8679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M542 PLUS</w:t>
            </w:r>
          </w:p>
        </w:tc>
        <w:tc>
          <w:tcPr>
            <w:tcW w:w="1701" w:type="dxa"/>
            <w:noWrap/>
            <w:hideMark/>
          </w:tcPr>
          <w:p w14:paraId="505C9C62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71.000</w:t>
            </w:r>
          </w:p>
        </w:tc>
        <w:tc>
          <w:tcPr>
            <w:tcW w:w="1984" w:type="dxa"/>
            <w:noWrap/>
            <w:hideMark/>
          </w:tcPr>
          <w:p w14:paraId="0BE83FEF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67E96F9D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A7B3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D515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17CA" w:rsidRPr="00754C4B" w14:paraId="79C40E30" w14:textId="77777777" w:rsidTr="00CF17CA">
        <w:trPr>
          <w:trHeight w:val="270"/>
        </w:trPr>
        <w:tc>
          <w:tcPr>
            <w:tcW w:w="2122" w:type="dxa"/>
            <w:noWrap/>
            <w:hideMark/>
          </w:tcPr>
          <w:p w14:paraId="21556B32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M544</w:t>
            </w:r>
          </w:p>
        </w:tc>
        <w:tc>
          <w:tcPr>
            <w:tcW w:w="1701" w:type="dxa"/>
            <w:noWrap/>
            <w:hideMark/>
          </w:tcPr>
          <w:p w14:paraId="64FE2E9C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76.500</w:t>
            </w:r>
          </w:p>
        </w:tc>
        <w:tc>
          <w:tcPr>
            <w:tcW w:w="1984" w:type="dxa"/>
            <w:noWrap/>
            <w:hideMark/>
          </w:tcPr>
          <w:p w14:paraId="064F0D06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21B36205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1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17CA" w:rsidRPr="00754C4B" w14:paraId="7F43849C" w14:textId="77777777" w:rsidTr="00CF17CA">
        <w:trPr>
          <w:trHeight w:val="217"/>
        </w:trPr>
        <w:tc>
          <w:tcPr>
            <w:tcW w:w="2122" w:type="dxa"/>
            <w:noWrap/>
            <w:hideMark/>
          </w:tcPr>
          <w:p w14:paraId="7161465D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M544 PLUS</w:t>
            </w:r>
          </w:p>
        </w:tc>
        <w:tc>
          <w:tcPr>
            <w:tcW w:w="1701" w:type="dxa"/>
            <w:noWrap/>
            <w:hideMark/>
          </w:tcPr>
          <w:p w14:paraId="3BD55299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78.500</w:t>
            </w:r>
          </w:p>
        </w:tc>
        <w:tc>
          <w:tcPr>
            <w:tcW w:w="1984" w:type="dxa"/>
            <w:noWrap/>
            <w:hideMark/>
          </w:tcPr>
          <w:p w14:paraId="01CE9852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6DB62201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515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</w:t>
            </w:r>
            <w:r w:rsidRPr="00D515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F17CA" w:rsidRPr="00754C4B" w14:paraId="30932AAD" w14:textId="77777777" w:rsidTr="00CF17CA">
        <w:trPr>
          <w:trHeight w:val="307"/>
        </w:trPr>
        <w:tc>
          <w:tcPr>
            <w:tcW w:w="2122" w:type="dxa"/>
            <w:noWrap/>
            <w:hideMark/>
          </w:tcPr>
          <w:p w14:paraId="5C435C5E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M642 PLUS</w:t>
            </w:r>
          </w:p>
        </w:tc>
        <w:tc>
          <w:tcPr>
            <w:tcW w:w="1701" w:type="dxa"/>
            <w:noWrap/>
            <w:hideMark/>
          </w:tcPr>
          <w:p w14:paraId="1F3B5A31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83.000</w:t>
            </w:r>
          </w:p>
        </w:tc>
        <w:tc>
          <w:tcPr>
            <w:tcW w:w="1984" w:type="dxa"/>
            <w:noWrap/>
            <w:hideMark/>
          </w:tcPr>
          <w:p w14:paraId="42FFCDB0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6A82A224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</w:p>
        </w:tc>
      </w:tr>
      <w:tr w:rsidR="00CF17CA" w:rsidRPr="00754C4B" w14:paraId="7D3C8B63" w14:textId="77777777" w:rsidTr="00CF17CA">
        <w:trPr>
          <w:trHeight w:val="256"/>
        </w:trPr>
        <w:tc>
          <w:tcPr>
            <w:tcW w:w="2122" w:type="dxa"/>
            <w:noWrap/>
            <w:hideMark/>
          </w:tcPr>
          <w:p w14:paraId="18D90265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M644 PLUS</w:t>
            </w:r>
          </w:p>
        </w:tc>
        <w:tc>
          <w:tcPr>
            <w:tcW w:w="1701" w:type="dxa"/>
            <w:noWrap/>
            <w:hideMark/>
          </w:tcPr>
          <w:p w14:paraId="583DA479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87.000</w:t>
            </w:r>
          </w:p>
        </w:tc>
        <w:tc>
          <w:tcPr>
            <w:tcW w:w="1984" w:type="dxa"/>
            <w:noWrap/>
            <w:hideMark/>
          </w:tcPr>
          <w:p w14:paraId="4FDB903F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35399602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есть</w:t>
            </w:r>
          </w:p>
        </w:tc>
      </w:tr>
      <w:tr w:rsidR="00CF17CA" w:rsidRPr="00754C4B" w14:paraId="50B4D49C" w14:textId="77777777" w:rsidTr="00CF17CA">
        <w:trPr>
          <w:trHeight w:val="359"/>
        </w:trPr>
        <w:tc>
          <w:tcPr>
            <w:tcW w:w="7650" w:type="dxa"/>
            <w:gridSpan w:val="4"/>
            <w:noWrap/>
            <w:hideMark/>
          </w:tcPr>
          <w:p w14:paraId="16BC4BCE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Телескопические погрузчики MST</w:t>
            </w:r>
          </w:p>
        </w:tc>
      </w:tr>
      <w:tr w:rsidR="00CF17CA" w:rsidRPr="00754C4B" w14:paraId="646BFBF3" w14:textId="77777777" w:rsidTr="00CF17CA">
        <w:trPr>
          <w:trHeight w:val="266"/>
        </w:trPr>
        <w:tc>
          <w:tcPr>
            <w:tcW w:w="2122" w:type="dxa"/>
            <w:noWrap/>
            <w:hideMark/>
          </w:tcPr>
          <w:p w14:paraId="444D360B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11F27E0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Цена с вилами (Евро)</w:t>
            </w:r>
          </w:p>
        </w:tc>
        <w:tc>
          <w:tcPr>
            <w:tcW w:w="1984" w:type="dxa"/>
            <w:noWrap/>
            <w:hideMark/>
          </w:tcPr>
          <w:p w14:paraId="03499B17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Ковш 1 куб. м. (Евро)</w:t>
            </w:r>
          </w:p>
        </w:tc>
        <w:tc>
          <w:tcPr>
            <w:tcW w:w="1843" w:type="dxa"/>
            <w:noWrap/>
            <w:hideMark/>
          </w:tcPr>
          <w:p w14:paraId="39CF653F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Кондиционер (ЕВРО)</w:t>
            </w:r>
          </w:p>
        </w:tc>
      </w:tr>
      <w:tr w:rsidR="00CF17CA" w:rsidRPr="00754C4B" w14:paraId="40B1A734" w14:textId="77777777" w:rsidTr="00CF17CA">
        <w:trPr>
          <w:trHeight w:val="274"/>
        </w:trPr>
        <w:tc>
          <w:tcPr>
            <w:tcW w:w="2122" w:type="dxa"/>
            <w:noWrap/>
            <w:hideMark/>
          </w:tcPr>
          <w:p w14:paraId="1DAD96DC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14:paraId="278139E2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74.500</w:t>
            </w:r>
          </w:p>
        </w:tc>
        <w:tc>
          <w:tcPr>
            <w:tcW w:w="1984" w:type="dxa"/>
            <w:noWrap/>
            <w:hideMark/>
          </w:tcPr>
          <w:p w14:paraId="23966347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5B6B5BE8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CF17CA" w:rsidRPr="00754C4B" w14:paraId="4C0C2CE0" w14:textId="77777777" w:rsidTr="00CF17CA">
        <w:trPr>
          <w:trHeight w:val="235"/>
        </w:trPr>
        <w:tc>
          <w:tcPr>
            <w:tcW w:w="2122" w:type="dxa"/>
            <w:noWrap/>
            <w:hideMark/>
          </w:tcPr>
          <w:p w14:paraId="7A683A26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8.35</w:t>
            </w:r>
          </w:p>
        </w:tc>
        <w:tc>
          <w:tcPr>
            <w:tcW w:w="1701" w:type="dxa"/>
            <w:noWrap/>
            <w:hideMark/>
          </w:tcPr>
          <w:p w14:paraId="0B8BAFDB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81.500</w:t>
            </w:r>
          </w:p>
        </w:tc>
        <w:tc>
          <w:tcPr>
            <w:tcW w:w="1984" w:type="dxa"/>
            <w:noWrap/>
            <w:hideMark/>
          </w:tcPr>
          <w:p w14:paraId="08E61557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7DCD6798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CF17CA" w:rsidRPr="00754C4B" w14:paraId="0427736F" w14:textId="77777777" w:rsidTr="00CF17CA">
        <w:trPr>
          <w:trHeight w:val="184"/>
        </w:trPr>
        <w:tc>
          <w:tcPr>
            <w:tcW w:w="2122" w:type="dxa"/>
            <w:noWrap/>
            <w:hideMark/>
          </w:tcPr>
          <w:p w14:paraId="0A22748E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9.40</w:t>
            </w:r>
          </w:p>
        </w:tc>
        <w:tc>
          <w:tcPr>
            <w:tcW w:w="1701" w:type="dxa"/>
            <w:noWrap/>
            <w:hideMark/>
          </w:tcPr>
          <w:p w14:paraId="66DE23A1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83.500</w:t>
            </w:r>
          </w:p>
        </w:tc>
        <w:tc>
          <w:tcPr>
            <w:tcW w:w="1984" w:type="dxa"/>
            <w:noWrap/>
            <w:hideMark/>
          </w:tcPr>
          <w:p w14:paraId="7309D298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5AE0FBC4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CF17CA" w:rsidRPr="00754C4B" w14:paraId="13B78A66" w14:textId="77777777" w:rsidTr="00CF17CA">
        <w:trPr>
          <w:trHeight w:val="274"/>
        </w:trPr>
        <w:tc>
          <w:tcPr>
            <w:tcW w:w="2122" w:type="dxa"/>
            <w:noWrap/>
            <w:hideMark/>
          </w:tcPr>
          <w:p w14:paraId="78842C02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11.35</w:t>
            </w:r>
          </w:p>
        </w:tc>
        <w:tc>
          <w:tcPr>
            <w:tcW w:w="1701" w:type="dxa"/>
            <w:noWrap/>
            <w:hideMark/>
          </w:tcPr>
          <w:p w14:paraId="01993BE5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89.500</w:t>
            </w:r>
          </w:p>
        </w:tc>
        <w:tc>
          <w:tcPr>
            <w:tcW w:w="1984" w:type="dxa"/>
            <w:noWrap/>
            <w:hideMark/>
          </w:tcPr>
          <w:p w14:paraId="6E9B7AB5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5DBF6CA3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CF17CA" w:rsidRPr="00754C4B" w14:paraId="3E9AA618" w14:textId="77777777" w:rsidTr="00CF17CA">
        <w:trPr>
          <w:trHeight w:val="363"/>
        </w:trPr>
        <w:tc>
          <w:tcPr>
            <w:tcW w:w="2122" w:type="dxa"/>
            <w:noWrap/>
            <w:hideMark/>
          </w:tcPr>
          <w:p w14:paraId="03453516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13.35</w:t>
            </w:r>
          </w:p>
        </w:tc>
        <w:tc>
          <w:tcPr>
            <w:tcW w:w="1701" w:type="dxa"/>
            <w:noWrap/>
            <w:hideMark/>
          </w:tcPr>
          <w:p w14:paraId="11125227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93.500</w:t>
            </w:r>
          </w:p>
        </w:tc>
        <w:tc>
          <w:tcPr>
            <w:tcW w:w="1984" w:type="dxa"/>
            <w:noWrap/>
            <w:hideMark/>
          </w:tcPr>
          <w:p w14:paraId="06E66EC0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5133784B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  <w:tr w:rsidR="00CF17CA" w:rsidRPr="00754C4B" w14:paraId="1228D79A" w14:textId="77777777" w:rsidTr="00CF17CA">
        <w:trPr>
          <w:trHeight w:val="284"/>
        </w:trPr>
        <w:tc>
          <w:tcPr>
            <w:tcW w:w="2122" w:type="dxa"/>
            <w:noWrap/>
            <w:hideMark/>
          </w:tcPr>
          <w:p w14:paraId="4DE2C02F" w14:textId="77777777" w:rsidR="00CF17CA" w:rsidRPr="00754C4B" w:rsidRDefault="00CF17CA" w:rsidP="00CF17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C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 17.30</w:t>
            </w:r>
          </w:p>
        </w:tc>
        <w:tc>
          <w:tcPr>
            <w:tcW w:w="1701" w:type="dxa"/>
            <w:noWrap/>
            <w:hideMark/>
          </w:tcPr>
          <w:p w14:paraId="0EF3A045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100.500</w:t>
            </w:r>
          </w:p>
        </w:tc>
        <w:tc>
          <w:tcPr>
            <w:tcW w:w="1984" w:type="dxa"/>
            <w:noWrap/>
            <w:hideMark/>
          </w:tcPr>
          <w:p w14:paraId="33583EB3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843" w:type="dxa"/>
            <w:noWrap/>
            <w:hideMark/>
          </w:tcPr>
          <w:p w14:paraId="5B6A2561" w14:textId="77777777" w:rsidR="00CF17CA" w:rsidRPr="00D51568" w:rsidRDefault="00CF17CA" w:rsidP="00CF1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68">
              <w:rPr>
                <w:rFonts w:ascii="Times New Roman" w:hAnsi="Times New Roman" w:cs="Times New Roman"/>
                <w:sz w:val="24"/>
                <w:szCs w:val="24"/>
              </w:rPr>
              <w:t>1.900</w:t>
            </w:r>
          </w:p>
        </w:tc>
      </w:tr>
    </w:tbl>
    <w:p w14:paraId="72CA9E7B" w14:textId="46DF8C75" w:rsidR="00AA7B36" w:rsidRDefault="00624B59" w:rsidP="00624B59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Компания </w:t>
      </w:r>
      <w:r w:rsidRPr="00CF17C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MST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- </w:t>
      </w:r>
      <w:r w:rsidRPr="00CF17C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Мировой бренд!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Поставки в более чем 40 стран мира. Применяет новейшие технологии в производстве. Надежные и высокопроизводительные погрузчики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MST</w:t>
      </w:r>
      <w:r w:rsidRPr="00624B59">
        <w:t xml:space="preserve"> 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>оборудован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ы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высокотехнологичным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и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 экономичным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и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дизельным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и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двигателем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и</w:t>
      </w:r>
      <w:r w:rsidRPr="00624B59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PERKINS (Англия) мощностью 101 л.с. гидравликой Casappa (Италия), гидрораспределителями Husco (США), автоматической КПП (Powershift) и ведущими мостами Carraro (Италия).</w:t>
      </w:r>
    </w:p>
    <w:p w14:paraId="2CE968F9" w14:textId="3350D235" w:rsidR="00AA7B36" w:rsidRDefault="00AA7B36" w:rsidP="007615DA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745E95CE" w14:textId="7A832A74" w:rsidR="00624B59" w:rsidRDefault="00624B59" w:rsidP="007615DA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5EB4163B" w14:textId="1500A94B" w:rsidR="00624B59" w:rsidRPr="00624B59" w:rsidRDefault="00CF17CA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E4C138D" wp14:editId="5FDAD269">
            <wp:simplePos x="0" y="0"/>
            <wp:positionH relativeFrom="page">
              <wp:posOffset>5419725</wp:posOffset>
            </wp:positionH>
            <wp:positionV relativeFrom="paragraph">
              <wp:posOffset>83185</wp:posOffset>
            </wp:positionV>
            <wp:extent cx="1999936" cy="1113481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-1024x57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936" cy="1113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A7B8F" w14:textId="77777777" w:rsidR="00624B59" w:rsidRP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7FB465" w14:textId="77777777" w:rsidR="00624B59" w:rsidRP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68B482ED" w14:textId="083187AF" w:rsidR="00624B59" w:rsidRP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31973D" w14:textId="2B493126" w:rsid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7D733C" w14:textId="5AA07E20" w:rsidR="00AA7B36" w:rsidRDefault="00AA7B36" w:rsidP="00624B59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8BA8F59" w14:textId="5A137FC5" w:rsidR="00624B59" w:rsidRDefault="00CF17CA" w:rsidP="00624B59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21728B" wp14:editId="38A69285">
            <wp:simplePos x="0" y="0"/>
            <wp:positionH relativeFrom="column">
              <wp:posOffset>4396740</wp:posOffset>
            </wp:positionH>
            <wp:positionV relativeFrom="paragraph">
              <wp:posOffset>15240</wp:posOffset>
            </wp:positionV>
            <wp:extent cx="1719580" cy="1416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A3F46" w14:textId="77777777" w:rsidR="00624B59" w:rsidRDefault="00624B59" w:rsidP="00624B59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FA1028" w14:textId="77777777" w:rsidR="00624B59" w:rsidRDefault="00624B59" w:rsidP="00624B59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4AC36C" w14:textId="77777777" w:rsidR="00624B59" w:rsidRDefault="00624B59" w:rsidP="00624B59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C37C77F" w14:textId="77777777" w:rsid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CB2038" w14:textId="77777777" w:rsidR="00CF17CA" w:rsidRDefault="00CF17CA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01FD5010" w14:textId="410912DC" w:rsidR="00624B59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624B59">
        <w:rPr>
          <w:rFonts w:ascii="Times New Roman" w:hAnsi="Times New Roman" w:cs="Times New Roman"/>
          <w:sz w:val="20"/>
          <w:szCs w:val="20"/>
          <w:lang w:eastAsia="ru-RU"/>
        </w:rPr>
        <w:t xml:space="preserve">Компания </w:t>
      </w:r>
      <w:r>
        <w:rPr>
          <w:rFonts w:ascii="Times New Roman" w:hAnsi="Times New Roman" w:cs="Times New Roman"/>
          <w:sz w:val="20"/>
          <w:szCs w:val="20"/>
          <w:lang w:eastAsia="ru-RU"/>
        </w:rPr>
        <w:t>«РУСБИЗНЕСМАШИНЕРИ», всегда готова помочь Вам выбрать и приобрести навесное доп. Оборудование для вашей техники и</w:t>
      </w:r>
      <w:r w:rsidRPr="00624B59">
        <w:rPr>
          <w:rFonts w:ascii="Times New Roman" w:hAnsi="Times New Roman" w:cs="Times New Roman"/>
          <w:sz w:val="20"/>
          <w:szCs w:val="20"/>
          <w:lang w:eastAsia="ru-RU"/>
        </w:rPr>
        <w:t xml:space="preserve"> обеспечит оперативную поставку запасных частей и расходных материалов.</w:t>
      </w:r>
    </w:p>
    <w:p w14:paraId="6715245B" w14:textId="3120B564" w:rsidR="00CF17CA" w:rsidRPr="00CF17CA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sz w:val="20"/>
          <w:szCs w:val="20"/>
          <w:lang w:eastAsia="ru-RU"/>
        </w:rPr>
        <w:t>С Уважением к Вам и вашему бизнесу,</w:t>
      </w:r>
    </w:p>
    <w:p w14:paraId="70F8F376" w14:textId="70095130" w:rsidR="00624B59" w:rsidRPr="00CF17CA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sz w:val="20"/>
          <w:szCs w:val="20"/>
          <w:lang w:eastAsia="ru-RU"/>
        </w:rPr>
        <w:t>Александр Зайцев</w:t>
      </w:r>
    </w:p>
    <w:p w14:paraId="4F07228B" w14:textId="36BF5842" w:rsidR="00624B59" w:rsidRPr="00CF17CA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sz w:val="20"/>
          <w:szCs w:val="20"/>
          <w:lang w:eastAsia="ru-RU"/>
        </w:rPr>
        <w:t>ООО "РУСБИЗНЕСМАШИНЕРИ</w:t>
      </w:r>
      <w:proofErr w:type="gramStart"/>
      <w:r w:rsidRPr="00CF17CA">
        <w:rPr>
          <w:rFonts w:ascii="Times New Roman" w:hAnsi="Times New Roman" w:cs="Times New Roman"/>
          <w:sz w:val="20"/>
          <w:szCs w:val="20"/>
          <w:lang w:eastAsia="ru-RU"/>
        </w:rPr>
        <w:t xml:space="preserve">"  </w:t>
      </w:r>
      <w:r w:rsidRPr="00CF17CA">
        <w:rPr>
          <w:rFonts w:ascii="Times New Roman" w:hAnsi="Times New Roman" w:cs="Times New Roman"/>
          <w:sz w:val="20"/>
          <w:szCs w:val="20"/>
          <w:lang w:eastAsia="ru-RU"/>
        </w:rPr>
        <w:t>620039</w:t>
      </w:r>
      <w:proofErr w:type="gramEnd"/>
      <w:r w:rsidRPr="00CF17CA">
        <w:rPr>
          <w:rFonts w:ascii="Times New Roman" w:hAnsi="Times New Roman" w:cs="Times New Roman"/>
          <w:sz w:val="20"/>
          <w:szCs w:val="20"/>
          <w:lang w:eastAsia="ru-RU"/>
        </w:rPr>
        <w:t>, г. Екатеринбург, ул. Лукиных д. 5, оф. 512</w:t>
      </w:r>
    </w:p>
    <w:p w14:paraId="5FC51718" w14:textId="77777777" w:rsidR="00624B59" w:rsidRPr="00CF17CA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sz w:val="20"/>
          <w:szCs w:val="20"/>
          <w:lang w:eastAsia="ru-RU"/>
        </w:rPr>
        <w:t xml:space="preserve">тел: +7 (922)196-23-11 </w:t>
      </w:r>
    </w:p>
    <w:p w14:paraId="3393B54D" w14:textId="449F2436" w:rsidR="00CF17CA" w:rsidRDefault="00624B59" w:rsidP="00624B59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CF17CA">
        <w:rPr>
          <w:rFonts w:ascii="Times New Roman" w:hAnsi="Times New Roman" w:cs="Times New Roman"/>
          <w:sz w:val="20"/>
          <w:szCs w:val="20"/>
          <w:lang w:eastAsia="ru-RU"/>
        </w:rPr>
        <w:t>тел: +7 (343) 382-22-35</w:t>
      </w:r>
    </w:p>
    <w:p w14:paraId="0A9FC456" w14:textId="68C6F436" w:rsidR="00CF17CA" w:rsidRPr="00CF17CA" w:rsidRDefault="00CF17CA" w:rsidP="00CF17CA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CF17CA">
        <w:rPr>
          <w:rFonts w:ascii="Times New Roman" w:hAnsi="Times New Roman" w:cs="Times New Roman"/>
          <w:b/>
          <w:sz w:val="16"/>
          <w:szCs w:val="16"/>
          <w:lang w:eastAsia="ru-RU"/>
        </w:rPr>
        <w:t>ДО</w:t>
      </w:r>
      <w:bookmarkStart w:id="0" w:name="_GoBack"/>
      <w:bookmarkEnd w:id="0"/>
      <w:r w:rsidRPr="00CF17CA">
        <w:rPr>
          <w:rFonts w:ascii="Times New Roman" w:hAnsi="Times New Roman" w:cs="Times New Roman"/>
          <w:b/>
          <w:sz w:val="16"/>
          <w:szCs w:val="16"/>
          <w:lang w:eastAsia="ru-RU"/>
        </w:rPr>
        <w:t>СТАВКА ДО АДРЕСА ЗАКАЗЧИКА, РАСЧИТЫВАЕТСЯ ОТДЕЛЬНО ПО СОГЛАСОВАНИЮ СТОРОН.</w:t>
      </w:r>
    </w:p>
    <w:sectPr w:rsidR="00CF17CA" w:rsidRPr="00CF17CA" w:rsidSect="00CF17CA">
      <w:headerReference w:type="default" r:id="rId8"/>
      <w:footerReference w:type="default" r:id="rId9"/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D82D1" w14:textId="77777777" w:rsidR="00FA26AA" w:rsidRDefault="00FA26AA" w:rsidP="00FC3B46">
      <w:pPr>
        <w:spacing w:after="0" w:line="240" w:lineRule="auto"/>
      </w:pPr>
      <w:r>
        <w:separator/>
      </w:r>
    </w:p>
  </w:endnote>
  <w:endnote w:type="continuationSeparator" w:id="0">
    <w:p w14:paraId="60F917F9" w14:textId="77777777" w:rsidR="00FA26AA" w:rsidRDefault="00FA26AA" w:rsidP="00FC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43BE2" w14:textId="4C45A083" w:rsidR="002677FF" w:rsidRPr="002677FF" w:rsidRDefault="002677FF" w:rsidP="002677FF"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D4DDA0F" wp14:editId="546ADA3D">
          <wp:simplePos x="0" y="0"/>
          <wp:positionH relativeFrom="page">
            <wp:align>right</wp:align>
          </wp:positionH>
          <wp:positionV relativeFrom="paragraph">
            <wp:posOffset>-1665473</wp:posOffset>
          </wp:positionV>
          <wp:extent cx="7526265" cy="3210477"/>
          <wp:effectExtent l="0" t="0" r="0" b="952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265" cy="321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9FF62" w14:textId="1AA74162" w:rsidR="002677FF" w:rsidRPr="00512BB4" w:rsidRDefault="002677FF" w:rsidP="002677FF">
    <w:pPr>
      <w:ind w:left="-567"/>
      <w:rPr>
        <w:rFonts w:ascii="Times New Roman" w:hAnsi="Times New Roman" w:cs="Times New Roman"/>
        <w:sz w:val="20"/>
        <w:szCs w:val="20"/>
      </w:rPr>
    </w:pPr>
    <w:r w:rsidRPr="00512BB4">
      <w:rPr>
        <w:rFonts w:ascii="Times New Roman" w:hAnsi="Times New Roman" w:cs="Times New Roman"/>
        <w:sz w:val="20"/>
        <w:szCs w:val="20"/>
      </w:rPr>
      <w:t>ООО «РУСБИЗНЕСМАШИНЕРИ», 620</w:t>
    </w:r>
    <w:r w:rsidR="00512BB4">
      <w:rPr>
        <w:rFonts w:ascii="Times New Roman" w:hAnsi="Times New Roman" w:cs="Times New Roman"/>
        <w:sz w:val="20"/>
        <w:szCs w:val="20"/>
      </w:rPr>
      <w:t>039</w:t>
    </w:r>
    <w:r w:rsidRPr="00512BB4">
      <w:rPr>
        <w:rFonts w:ascii="Times New Roman" w:hAnsi="Times New Roman" w:cs="Times New Roman"/>
        <w:sz w:val="20"/>
        <w:szCs w:val="20"/>
      </w:rPr>
      <w:t xml:space="preserve">, Свердловская область, г.  Екатеринбург, </w:t>
    </w:r>
    <w:r w:rsidR="00512BB4">
      <w:rPr>
        <w:rFonts w:ascii="Times New Roman" w:hAnsi="Times New Roman" w:cs="Times New Roman"/>
        <w:sz w:val="20"/>
        <w:szCs w:val="20"/>
      </w:rPr>
      <w:t>ул. Лукиных</w:t>
    </w:r>
    <w:r w:rsidRPr="00512BB4">
      <w:rPr>
        <w:rFonts w:ascii="Times New Roman" w:hAnsi="Times New Roman" w:cs="Times New Roman"/>
        <w:sz w:val="20"/>
        <w:szCs w:val="20"/>
      </w:rPr>
      <w:t xml:space="preserve">, д. </w:t>
    </w:r>
    <w:r w:rsidR="00512BB4">
      <w:rPr>
        <w:rFonts w:ascii="Times New Roman" w:hAnsi="Times New Roman" w:cs="Times New Roman"/>
        <w:sz w:val="20"/>
        <w:szCs w:val="20"/>
      </w:rPr>
      <w:t>5</w:t>
    </w:r>
    <w:r w:rsidRPr="00512BB4">
      <w:rPr>
        <w:rFonts w:ascii="Times New Roman" w:hAnsi="Times New Roman" w:cs="Times New Roman"/>
        <w:sz w:val="20"/>
        <w:szCs w:val="20"/>
      </w:rPr>
      <w:t xml:space="preserve">, </w:t>
    </w:r>
    <w:r w:rsidR="00512BB4">
      <w:rPr>
        <w:rFonts w:ascii="Times New Roman" w:hAnsi="Times New Roman" w:cs="Times New Roman"/>
        <w:sz w:val="20"/>
        <w:szCs w:val="20"/>
      </w:rPr>
      <w:t>оф</w:t>
    </w:r>
    <w:r w:rsidRPr="00512BB4">
      <w:rPr>
        <w:rFonts w:ascii="Times New Roman" w:hAnsi="Times New Roman" w:cs="Times New Roman"/>
        <w:sz w:val="20"/>
        <w:szCs w:val="20"/>
      </w:rPr>
      <w:t xml:space="preserve">. </w:t>
    </w:r>
    <w:r w:rsidR="00512BB4">
      <w:rPr>
        <w:rFonts w:ascii="Times New Roman" w:hAnsi="Times New Roman" w:cs="Times New Roman"/>
        <w:sz w:val="20"/>
        <w:szCs w:val="20"/>
      </w:rPr>
      <w:t>512</w:t>
    </w:r>
    <w:r w:rsidRPr="00512BB4">
      <w:rPr>
        <w:rFonts w:ascii="Times New Roman" w:hAnsi="Times New Roman" w:cs="Times New Roman"/>
        <w:sz w:val="20"/>
        <w:szCs w:val="20"/>
      </w:rPr>
      <w:t xml:space="preserve">. ИНН 6671093702 / КПП 667101001, Р/с </w:t>
    </w:r>
    <w:r w:rsidR="00512BB4" w:rsidRPr="00512BB4">
      <w:rPr>
        <w:rStyle w:val="ui-account-numbergroup"/>
        <w:rFonts w:ascii="Times New Roman" w:hAnsi="Times New Roman" w:cs="Times New Roman"/>
        <w:color w:val="1A1B1C"/>
        <w:sz w:val="20"/>
        <w:szCs w:val="20"/>
        <w:shd w:val="clear" w:color="auto" w:fill="FFFFFF"/>
      </w:rPr>
      <w:t>40702810800090001366</w:t>
    </w:r>
    <w:r w:rsidRPr="00512BB4">
      <w:rPr>
        <w:rFonts w:ascii="Times New Roman" w:hAnsi="Times New Roman" w:cs="Times New Roman"/>
        <w:sz w:val="20"/>
        <w:szCs w:val="20"/>
      </w:rPr>
      <w:t xml:space="preserve">, к/с </w:t>
    </w:r>
    <w:r w:rsidR="00512BB4" w:rsidRPr="00512BB4">
      <w:rPr>
        <w:rStyle w:val="ui-account-numbergroup"/>
        <w:rFonts w:ascii="Times New Roman" w:hAnsi="Times New Roman" w:cs="Times New Roman"/>
        <w:color w:val="1A1B1C"/>
        <w:sz w:val="20"/>
        <w:szCs w:val="20"/>
        <w:shd w:val="clear" w:color="auto" w:fill="FFFFFF"/>
      </w:rPr>
      <w:t>30101810465777100812</w:t>
    </w:r>
    <w:r w:rsidRPr="00512BB4">
      <w:rPr>
        <w:rFonts w:ascii="Times New Roman" w:hAnsi="Times New Roman" w:cs="Times New Roman"/>
        <w:sz w:val="20"/>
        <w:szCs w:val="20"/>
      </w:rPr>
      <w:t xml:space="preserve">, БИК </w:t>
    </w:r>
    <w:r w:rsidR="00512BB4" w:rsidRPr="00512BB4">
      <w:rPr>
        <w:rFonts w:ascii="Times New Roman" w:hAnsi="Times New Roman" w:cs="Times New Roman"/>
        <w:color w:val="1A1B1C"/>
        <w:sz w:val="20"/>
        <w:szCs w:val="20"/>
        <w:shd w:val="clear" w:color="auto" w:fill="FFFFFF"/>
      </w:rPr>
      <w:t>047162812</w:t>
    </w:r>
    <w:r w:rsidRPr="00512BB4">
      <w:rPr>
        <w:rFonts w:ascii="Times New Roman" w:hAnsi="Times New Roman" w:cs="Times New Roman"/>
        <w:sz w:val="20"/>
        <w:szCs w:val="20"/>
      </w:rPr>
      <w:t xml:space="preserve">, </w:t>
    </w:r>
    <w:r w:rsidR="00512BB4" w:rsidRPr="00512BB4">
      <w:rPr>
        <w:rFonts w:ascii="Times New Roman" w:hAnsi="Times New Roman" w:cs="Times New Roman"/>
        <w:color w:val="1A1B1C"/>
        <w:sz w:val="20"/>
        <w:szCs w:val="20"/>
        <w:shd w:val="clear" w:color="auto" w:fill="FFFFFF"/>
      </w:rPr>
      <w:t xml:space="preserve">Ф-Л </w:t>
    </w:r>
    <w:proofErr w:type="gramStart"/>
    <w:r w:rsidR="00512BB4" w:rsidRPr="00512BB4">
      <w:rPr>
        <w:rFonts w:ascii="Times New Roman" w:hAnsi="Times New Roman" w:cs="Times New Roman"/>
        <w:color w:val="1A1B1C"/>
        <w:sz w:val="20"/>
        <w:szCs w:val="20"/>
        <w:shd w:val="clear" w:color="auto" w:fill="FFFFFF"/>
      </w:rPr>
      <w:t>ЗАПАДНО-СИБИРСКИЙ</w:t>
    </w:r>
    <w:proofErr w:type="gramEnd"/>
    <w:r w:rsidR="00512BB4" w:rsidRPr="00512BB4">
      <w:rPr>
        <w:rFonts w:ascii="Times New Roman" w:hAnsi="Times New Roman" w:cs="Times New Roman"/>
        <w:color w:val="1A1B1C"/>
        <w:sz w:val="20"/>
        <w:szCs w:val="20"/>
        <w:shd w:val="clear" w:color="auto" w:fill="FFFFFF"/>
      </w:rPr>
      <w:t xml:space="preserve"> ПАО БАНКА "ФК ОТКРЫТИЕ"</w:t>
    </w:r>
  </w:p>
  <w:p w14:paraId="13856675" w14:textId="0444538B" w:rsidR="002677FF" w:rsidRPr="002677FF" w:rsidRDefault="002677FF" w:rsidP="00267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8DBF9" w14:textId="77777777" w:rsidR="00FA26AA" w:rsidRDefault="00FA26AA" w:rsidP="00FC3B46">
      <w:pPr>
        <w:spacing w:after="0" w:line="240" w:lineRule="auto"/>
      </w:pPr>
      <w:r>
        <w:separator/>
      </w:r>
    </w:p>
  </w:footnote>
  <w:footnote w:type="continuationSeparator" w:id="0">
    <w:p w14:paraId="1D700AC3" w14:textId="77777777" w:rsidR="00FA26AA" w:rsidRDefault="00FA26AA" w:rsidP="00FC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EE86F" w14:textId="77777777" w:rsidR="002677FF" w:rsidRDefault="002677FF" w:rsidP="002677FF">
    <w:pPr>
      <w:pStyle w:val="a3"/>
      <w:ind w:left="6379"/>
    </w:pPr>
  </w:p>
  <w:p w14:paraId="008716F1" w14:textId="7C97ABBC" w:rsidR="002677FF" w:rsidRPr="00512BB4" w:rsidRDefault="002677FF" w:rsidP="002677FF">
    <w:pPr>
      <w:pStyle w:val="a3"/>
      <w:ind w:left="6379" w:hanging="425"/>
      <w:rPr>
        <w:rFonts w:ascii="Times New Roman" w:hAnsi="Times New Roman" w:cs="Times New Roman"/>
        <w:sz w:val="20"/>
        <w:szCs w:val="20"/>
      </w:rPr>
    </w:pPr>
    <w:r w:rsidRPr="00512BB4">
      <w:rPr>
        <w:rFonts w:ascii="Times New Roman" w:hAnsi="Times New Roman" w:cs="Times New Roman"/>
        <w:noProof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674DF6D3" wp14:editId="0E239C9D">
          <wp:simplePos x="0" y="0"/>
          <wp:positionH relativeFrom="margin">
            <wp:posOffset>-1037932</wp:posOffset>
          </wp:positionH>
          <wp:positionV relativeFrom="page">
            <wp:align>top</wp:align>
          </wp:positionV>
          <wp:extent cx="4797083" cy="1821466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547" cy="183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BB4">
      <w:rPr>
        <w:rFonts w:ascii="Times New Roman" w:hAnsi="Times New Roman" w:cs="Times New Roman"/>
        <w:sz w:val="20"/>
        <w:szCs w:val="20"/>
      </w:rPr>
      <w:t>ООО «РУСБИЗНЕСМАШИНЕРИ»</w:t>
    </w:r>
  </w:p>
  <w:p w14:paraId="5987C2AA" w14:textId="412A3B32" w:rsidR="002677FF" w:rsidRPr="00512BB4" w:rsidRDefault="002677FF" w:rsidP="002677FF">
    <w:pPr>
      <w:pStyle w:val="a3"/>
      <w:ind w:hanging="425"/>
      <w:rPr>
        <w:rFonts w:ascii="Times New Roman" w:hAnsi="Times New Roman" w:cs="Times New Roman"/>
        <w:sz w:val="20"/>
        <w:szCs w:val="20"/>
      </w:rPr>
    </w:pPr>
    <w:r w:rsidRPr="00512BB4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Тел.: +7(343) 382-22-35</w:t>
    </w:r>
  </w:p>
  <w:p w14:paraId="3E14CFF7" w14:textId="2118F6A9" w:rsidR="00FC3B46" w:rsidRDefault="002677FF" w:rsidP="002677FF">
    <w:pPr>
      <w:pStyle w:val="a3"/>
      <w:ind w:hanging="425"/>
    </w:pPr>
    <w:r w:rsidRPr="00512BB4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info@rbmrus.com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6"/>
    <w:rsid w:val="00167DC1"/>
    <w:rsid w:val="00242374"/>
    <w:rsid w:val="002677FF"/>
    <w:rsid w:val="0038745B"/>
    <w:rsid w:val="004316D6"/>
    <w:rsid w:val="00512BB4"/>
    <w:rsid w:val="00550DB2"/>
    <w:rsid w:val="00624B59"/>
    <w:rsid w:val="00650AFD"/>
    <w:rsid w:val="007615DA"/>
    <w:rsid w:val="00806096"/>
    <w:rsid w:val="00A72537"/>
    <w:rsid w:val="00AA7B36"/>
    <w:rsid w:val="00AE426E"/>
    <w:rsid w:val="00B67381"/>
    <w:rsid w:val="00C96B54"/>
    <w:rsid w:val="00CA750A"/>
    <w:rsid w:val="00CF17CA"/>
    <w:rsid w:val="00D40619"/>
    <w:rsid w:val="00FA26AA"/>
    <w:rsid w:val="00F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08E17"/>
  <w15:docId w15:val="{8B36625F-A4CA-4952-B1A0-9808DEE9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B46"/>
  </w:style>
  <w:style w:type="paragraph" w:styleId="a5">
    <w:name w:val="footer"/>
    <w:basedOn w:val="a"/>
    <w:link w:val="a6"/>
    <w:uiPriority w:val="99"/>
    <w:unhideWhenUsed/>
    <w:rsid w:val="00FC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B46"/>
  </w:style>
  <w:style w:type="character" w:customStyle="1" w:styleId="ui-account-numbergroup">
    <w:name w:val="ui-account-number__group"/>
    <w:basedOn w:val="a0"/>
    <w:rsid w:val="00512BB4"/>
  </w:style>
  <w:style w:type="character" w:styleId="a7">
    <w:name w:val="Hyperlink"/>
    <w:basedOn w:val="a0"/>
    <w:uiPriority w:val="99"/>
    <w:unhideWhenUsed/>
    <w:rsid w:val="00D40619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A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</cp:lastModifiedBy>
  <cp:revision>4</cp:revision>
  <cp:lastPrinted>2019-08-09T07:06:00Z</cp:lastPrinted>
  <dcterms:created xsi:type="dcterms:W3CDTF">2019-08-09T06:39:00Z</dcterms:created>
  <dcterms:modified xsi:type="dcterms:W3CDTF">2019-08-09T07:10:00Z</dcterms:modified>
</cp:coreProperties>
</file>